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E152" w14:textId="77777777" w:rsidR="00EF56A8" w:rsidRDefault="00EF56A8" w:rsidP="00EF56A8">
      <w:pPr>
        <w:pStyle w:val="AralkYok"/>
        <w:jc w:val="center"/>
        <w:rPr>
          <w:b/>
          <w:sz w:val="24"/>
          <w:szCs w:val="24"/>
        </w:rPr>
      </w:pPr>
    </w:p>
    <w:p w14:paraId="79417AEE" w14:textId="47424076" w:rsidR="00DA7AC0" w:rsidRDefault="00DA7AC0" w:rsidP="00EF56A8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 MODERN PENTATLON ADAY HAKEM KURSU </w:t>
      </w:r>
    </w:p>
    <w:p w14:paraId="1AD507C3" w14:textId="41A53079" w:rsidR="007739FE" w:rsidRPr="001C13BA" w:rsidRDefault="001C13BA" w:rsidP="00EF56A8">
      <w:pPr>
        <w:pStyle w:val="AralkYok"/>
        <w:jc w:val="center"/>
        <w:rPr>
          <w:b/>
          <w:sz w:val="24"/>
          <w:szCs w:val="24"/>
        </w:rPr>
      </w:pPr>
      <w:r w:rsidRPr="001C13BA">
        <w:rPr>
          <w:b/>
          <w:sz w:val="24"/>
          <w:szCs w:val="24"/>
        </w:rPr>
        <w:t>BAŞVURU İÇİN GEREKLİ BELGELER</w:t>
      </w:r>
    </w:p>
    <w:p w14:paraId="799786BF" w14:textId="77777777" w:rsidR="001C13BA" w:rsidRDefault="001C13BA" w:rsidP="00EF56A8">
      <w:pPr>
        <w:pStyle w:val="AralkYok"/>
        <w:jc w:val="center"/>
      </w:pPr>
    </w:p>
    <w:p w14:paraId="45195575" w14:textId="77777777" w:rsidR="001C13BA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</w:t>
      </w:r>
      <w:r w:rsidR="001C13BA" w:rsidRPr="007704C2">
        <w:rPr>
          <w:sz w:val="24"/>
          <w:szCs w:val="24"/>
        </w:rPr>
        <w:t xml:space="preserve">. Gençlik ve Spor İl Müdürlüğü'nden alınacak Cezası Yoktur Belgesi (e-devlet üzerinden de alınabilir) </w:t>
      </w:r>
    </w:p>
    <w:p w14:paraId="77F03DF2" w14:textId="77777777" w:rsidR="001C13BA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2</w:t>
      </w:r>
      <w:r w:rsidR="001C13BA" w:rsidRPr="007704C2">
        <w:rPr>
          <w:sz w:val="24"/>
          <w:szCs w:val="24"/>
        </w:rPr>
        <w:t xml:space="preserve">. Öğrenim Belgesi Sureti (en az lise mezunu olmak) </w:t>
      </w:r>
      <w:r w:rsidR="00F742D0" w:rsidRPr="007704C2">
        <w:rPr>
          <w:sz w:val="24"/>
          <w:szCs w:val="24"/>
        </w:rPr>
        <w:t xml:space="preserve">(e-devlet üzerinden de alınabilir) </w:t>
      </w:r>
    </w:p>
    <w:p w14:paraId="568561F3" w14:textId="77777777" w:rsidR="001C13BA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3</w:t>
      </w:r>
      <w:r w:rsidR="001C13BA" w:rsidRPr="007704C2">
        <w:rPr>
          <w:sz w:val="24"/>
          <w:szCs w:val="24"/>
        </w:rPr>
        <w:t xml:space="preserve">. Nüfus Cüzdanı Fotokopisi </w:t>
      </w:r>
    </w:p>
    <w:p w14:paraId="560B9CFD" w14:textId="0F8BB8DE" w:rsidR="001C13BA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4</w:t>
      </w:r>
      <w:r w:rsidR="001C13BA" w:rsidRPr="007704C2">
        <w:rPr>
          <w:sz w:val="24"/>
          <w:szCs w:val="24"/>
        </w:rPr>
        <w:t>. 1</w:t>
      </w:r>
      <w:r w:rsidR="00DA7AC0">
        <w:rPr>
          <w:sz w:val="24"/>
          <w:szCs w:val="24"/>
        </w:rPr>
        <w:t xml:space="preserve"> </w:t>
      </w:r>
      <w:r w:rsidR="001C13BA" w:rsidRPr="007704C2">
        <w:rPr>
          <w:sz w:val="24"/>
          <w:szCs w:val="24"/>
        </w:rPr>
        <w:t xml:space="preserve">(bir) Adet Vesikalık Fotoğraf </w:t>
      </w:r>
    </w:p>
    <w:p w14:paraId="16927D77" w14:textId="77777777" w:rsidR="001C13BA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5</w:t>
      </w:r>
      <w:r w:rsidR="001C13BA" w:rsidRPr="007704C2">
        <w:rPr>
          <w:sz w:val="24"/>
          <w:szCs w:val="24"/>
        </w:rPr>
        <w:t xml:space="preserve">. Adli Sicil Kaydı (e-devlet üzerinden alınabilir) </w:t>
      </w:r>
    </w:p>
    <w:p w14:paraId="0CE3F2C2" w14:textId="77777777" w:rsidR="001412DF" w:rsidRPr="007704C2" w:rsidRDefault="00D50B00" w:rsidP="007704C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6</w:t>
      </w:r>
      <w:r w:rsidR="001C13BA" w:rsidRPr="007704C2">
        <w:rPr>
          <w:sz w:val="24"/>
          <w:szCs w:val="24"/>
        </w:rPr>
        <w:t>. Sağlık Raporu (hükümet tabipliği veya sağlık ocağından alınabilir)</w:t>
      </w:r>
    </w:p>
    <w:p w14:paraId="1FE4BC9E" w14:textId="77777777" w:rsidR="001C13BA" w:rsidRDefault="001C13BA" w:rsidP="001C13BA">
      <w:pPr>
        <w:pStyle w:val="AralkYok"/>
        <w:rPr>
          <w:sz w:val="24"/>
          <w:szCs w:val="24"/>
        </w:rPr>
      </w:pPr>
    </w:p>
    <w:p w14:paraId="2524BF75" w14:textId="77777777" w:rsidR="001C13BA" w:rsidRPr="00184B16" w:rsidRDefault="001C13BA" w:rsidP="001C13BA">
      <w:pPr>
        <w:pStyle w:val="AralkYok"/>
        <w:rPr>
          <w:b/>
          <w:sz w:val="24"/>
          <w:szCs w:val="24"/>
        </w:rPr>
      </w:pPr>
      <w:r w:rsidRPr="001C13BA">
        <w:rPr>
          <w:b/>
          <w:sz w:val="24"/>
          <w:szCs w:val="24"/>
        </w:rPr>
        <w:t>TMPF Hakem ve Gözlemci Talimatı Hakem Olabilme Şartları (Madde-16)</w:t>
      </w:r>
    </w:p>
    <w:p w14:paraId="0DD1BEFA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 xml:space="preserve">1. T.C. vatandaşı olmak, </w:t>
      </w:r>
    </w:p>
    <w:p w14:paraId="42983DA2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2. En az lise ve dengi okulu mezunu olmak,</w:t>
      </w:r>
    </w:p>
    <w:p w14:paraId="65814E42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3. 18 yaşından büyük olmak,</w:t>
      </w:r>
    </w:p>
    <w:p w14:paraId="2CA43516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4. Sağlık durumunun hakemlik yapmaya müsait olduğunu doktor raporu ile belgelendirmiş olmak,</w:t>
      </w:r>
    </w:p>
    <w:p w14:paraId="3295512E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5. Taksirli suçlar hariç hapis cezasıyla hükümlü bulunmamak,</w:t>
      </w:r>
    </w:p>
    <w:p w14:paraId="2558106E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6. Merkez Spor Disiplin Kurulu, İl Spor Disiplin Kurulları, Bakanlık Tahkim Kurulu veya Federasyon Disiplin Kurullarınca en az altı ay hak mahrumiyeti cezası ile cezalandırılmamış olmak,</w:t>
      </w:r>
    </w:p>
    <w:p w14:paraId="3E7B00B6" w14:textId="77777777" w:rsidR="001C13BA" w:rsidRPr="00391A9B" w:rsidRDefault="001C13BA" w:rsidP="00391A9B">
      <w:pPr>
        <w:pStyle w:val="AralkYok"/>
        <w:rPr>
          <w:sz w:val="24"/>
          <w:szCs w:val="24"/>
        </w:rPr>
      </w:pPr>
      <w:r w:rsidRPr="00391A9B">
        <w:rPr>
          <w:sz w:val="24"/>
          <w:szCs w:val="24"/>
        </w:rPr>
        <w:t>7. Hakem kursu sonunda yapılan sınavlarda 100 puan üzerinden en az 70 puan almış olmak</w:t>
      </w:r>
    </w:p>
    <w:p w14:paraId="0FD71B2A" w14:textId="77777777" w:rsidR="001368BB" w:rsidRDefault="001368BB" w:rsidP="00EF56A8">
      <w:pPr>
        <w:pStyle w:val="AralkYok"/>
        <w:jc w:val="center"/>
        <w:rPr>
          <w:b/>
          <w:sz w:val="24"/>
          <w:szCs w:val="24"/>
        </w:rPr>
      </w:pPr>
    </w:p>
    <w:p w14:paraId="4A39D3F4" w14:textId="731855EC" w:rsidR="001C13BA" w:rsidRPr="006631B3" w:rsidRDefault="006631B3" w:rsidP="00EF56A8">
      <w:pPr>
        <w:rPr>
          <w:b/>
        </w:rPr>
      </w:pPr>
      <w:r w:rsidRPr="006631B3">
        <w:rPr>
          <w:b/>
        </w:rPr>
        <w:t>Açıklamalar</w:t>
      </w:r>
    </w:p>
    <w:p w14:paraId="27850C3D" w14:textId="77777777" w:rsidR="006631B3" w:rsidRDefault="006631B3" w:rsidP="00EF56A8"/>
    <w:p w14:paraId="36333669" w14:textId="77777777" w:rsidR="001C13BA" w:rsidRDefault="001C13BA" w:rsidP="00391A9B">
      <w:pPr>
        <w:spacing w:line="360" w:lineRule="auto"/>
        <w:jc w:val="both"/>
      </w:pPr>
      <w:r w:rsidRPr="001C13BA">
        <w:rPr>
          <w:b/>
        </w:rPr>
        <w:t>1</w:t>
      </w:r>
      <w:r w:rsidR="001412DF">
        <w:rPr>
          <w:b/>
        </w:rPr>
        <w:t>-</w:t>
      </w:r>
      <w:r w:rsidRPr="001C13BA">
        <w:t xml:space="preserve"> Kursa son müracaat tarihi </w:t>
      </w:r>
      <w:r w:rsidR="00F742D0">
        <w:t>15 Aralık 2023 Saat: 17.00</w:t>
      </w:r>
      <w:r w:rsidRPr="001C13BA">
        <w:t xml:space="preserve"> </w:t>
      </w:r>
    </w:p>
    <w:p w14:paraId="65BB211A" w14:textId="34ABD005" w:rsidR="001412DF" w:rsidRDefault="001412DF" w:rsidP="00391A9B">
      <w:pPr>
        <w:spacing w:line="360" w:lineRule="auto"/>
        <w:jc w:val="both"/>
        <w:rPr>
          <w:color w:val="FF0000"/>
        </w:rPr>
      </w:pPr>
      <w:r w:rsidRPr="00391A9B">
        <w:rPr>
          <w:b/>
        </w:rPr>
        <w:t>2-</w:t>
      </w:r>
      <w:r>
        <w:t xml:space="preserve"> Aday Hakem kurs ücreti </w:t>
      </w:r>
      <w:r w:rsidR="00F742D0">
        <w:t>1</w:t>
      </w:r>
      <w:r w:rsidR="00D77F94">
        <w:t>.</w:t>
      </w:r>
      <w:r w:rsidR="00F742D0">
        <w:t>0</w:t>
      </w:r>
      <w:r w:rsidR="00084883">
        <w:t>00</w:t>
      </w:r>
      <w:r w:rsidR="00F742D0">
        <w:t xml:space="preserve"> (Bin)</w:t>
      </w:r>
      <w:r>
        <w:t xml:space="preserve"> TL</w:t>
      </w:r>
      <w:r w:rsidR="000A066C">
        <w:t>’</w:t>
      </w:r>
      <w:r>
        <w:t>dir. Kurs ücretinin</w:t>
      </w:r>
      <w:r w:rsidRPr="006F5F51">
        <w:t xml:space="preserve"> </w:t>
      </w:r>
      <w:r w:rsidR="00F742D0">
        <w:t>15 Aralık</w:t>
      </w:r>
      <w:r w:rsidRPr="00B27511">
        <w:t xml:space="preserve"> 2023 </w:t>
      </w:r>
      <w:r w:rsidR="006F376F" w:rsidRPr="00B27511">
        <w:t>Cuma</w:t>
      </w:r>
      <w:r w:rsidRPr="00B27511">
        <w:rPr>
          <w:color w:val="FF0000"/>
        </w:rPr>
        <w:t xml:space="preserve"> </w:t>
      </w:r>
      <w:r w:rsidRPr="00B27511">
        <w:t xml:space="preserve">günü saat </w:t>
      </w:r>
      <w:r w:rsidR="00F742D0">
        <w:t>17.00</w:t>
      </w:r>
      <w:r w:rsidRPr="00B27511">
        <w:t>’a</w:t>
      </w:r>
      <w:r w:rsidRPr="006F5F51">
        <w:t xml:space="preserve"> kadar, federasyonumuzun Türk Ekonomi Bankası</w:t>
      </w:r>
      <w:r w:rsidR="000A066C">
        <w:t>’nda (TEB)</w:t>
      </w:r>
      <w:r w:rsidRPr="006F5F51">
        <w:t xml:space="preserve"> bulunan</w:t>
      </w:r>
      <w:r w:rsidR="000A066C">
        <w:t xml:space="preserve"> </w:t>
      </w:r>
      <w:r w:rsidRPr="006F5F51">
        <w:t xml:space="preserve"> </w:t>
      </w:r>
    </w:p>
    <w:p w14:paraId="56F1BCCF" w14:textId="77777777" w:rsidR="001412DF" w:rsidRPr="001412DF" w:rsidRDefault="001412DF" w:rsidP="00391A9B">
      <w:pPr>
        <w:spacing w:line="360" w:lineRule="auto"/>
        <w:jc w:val="both"/>
        <w:rPr>
          <w:color w:val="FF0000"/>
        </w:rPr>
      </w:pPr>
      <w:r w:rsidRPr="006F5F51">
        <w:rPr>
          <w:rStyle w:val="Gl"/>
          <w:shd w:val="clear" w:color="auto" w:fill="FFFFFF"/>
        </w:rPr>
        <w:t>TR83 0003 2000 0000 0067 6994 80</w:t>
      </w:r>
      <w:r w:rsidRPr="006F5F51">
        <w:rPr>
          <w:rStyle w:val="Gl"/>
          <w:color w:val="FF0000"/>
          <w:shd w:val="clear" w:color="auto" w:fill="FFFFFF"/>
        </w:rPr>
        <w:t xml:space="preserve"> </w:t>
      </w:r>
      <w:r w:rsidRPr="006F5F51">
        <w:t>hesabına yatır</w:t>
      </w:r>
      <w:r>
        <w:t>ıl</w:t>
      </w:r>
      <w:r w:rsidRPr="006F5F51">
        <w:t xml:space="preserve">ması gerekmektedir. </w:t>
      </w:r>
    </w:p>
    <w:p w14:paraId="12E52D4A" w14:textId="3C4DCBAE" w:rsidR="00F742D0" w:rsidRDefault="001412DF" w:rsidP="00391A9B">
      <w:pPr>
        <w:spacing w:line="360" w:lineRule="auto"/>
        <w:jc w:val="both"/>
      </w:pPr>
      <w:r>
        <w:rPr>
          <w:b/>
        </w:rPr>
        <w:t>3-</w:t>
      </w:r>
      <w:r w:rsidR="001C13BA" w:rsidRPr="001C13BA">
        <w:t xml:space="preserve"> Aday hakemlerin başvuru için istenen belgeleri, </w:t>
      </w:r>
      <w:r w:rsidR="00F742D0">
        <w:t xml:space="preserve">15 </w:t>
      </w:r>
      <w:r w:rsidR="00DB7028">
        <w:t>Aralık</w:t>
      </w:r>
      <w:r w:rsidR="001C13BA" w:rsidRPr="00B27511">
        <w:t xml:space="preserve"> 2023 </w:t>
      </w:r>
      <w:r w:rsidR="006F376F" w:rsidRPr="00B27511">
        <w:t>Cuma</w:t>
      </w:r>
      <w:r w:rsidR="001C13BA" w:rsidRPr="001C13BA">
        <w:t xml:space="preserve"> günü saat </w:t>
      </w:r>
      <w:r w:rsidR="00F742D0">
        <w:t>19.00</w:t>
      </w:r>
      <w:r w:rsidR="000A066C">
        <w:t>’a</w:t>
      </w:r>
      <w:r w:rsidR="0032040E">
        <w:t xml:space="preserve"> kadar</w:t>
      </w:r>
      <w:r w:rsidR="000A066C">
        <w:t xml:space="preserve"> federasyonun web sitesinde bulunan MYS sekmesine tıklayarak </w:t>
      </w:r>
      <w:r w:rsidR="00DA7AC0">
        <w:t xml:space="preserve">veya </w:t>
      </w:r>
      <w:r w:rsidR="0032040E" w:rsidRPr="0032040E">
        <w:rPr>
          <w:b/>
          <w:highlight w:val="yellow"/>
        </w:rPr>
        <w:t>mys.</w:t>
      </w:r>
      <w:r w:rsidR="00F742D0" w:rsidRPr="0032040E">
        <w:rPr>
          <w:b/>
          <w:highlight w:val="yellow"/>
        </w:rPr>
        <w:t>tmpf.org.tr</w:t>
      </w:r>
      <w:r w:rsidR="00DA7AC0">
        <w:rPr>
          <w:b/>
        </w:rPr>
        <w:t xml:space="preserve"> </w:t>
      </w:r>
      <w:r w:rsidR="00DA7AC0" w:rsidRPr="00DA7AC0">
        <w:rPr>
          <w:bCs/>
        </w:rPr>
        <w:t>linki üzerinden</w:t>
      </w:r>
      <w:r w:rsidR="00DA7AC0">
        <w:rPr>
          <w:b/>
        </w:rPr>
        <w:t xml:space="preserve"> </w:t>
      </w:r>
      <w:r w:rsidR="00F742D0">
        <w:t>gerekli evrakları yüklemeleri gerekecektir</w:t>
      </w:r>
      <w:r w:rsidR="001C13BA" w:rsidRPr="001C13BA">
        <w:t>.</w:t>
      </w:r>
      <w:r w:rsidR="007704C2">
        <w:t xml:space="preserve"> </w:t>
      </w:r>
    </w:p>
    <w:p w14:paraId="7D072C6C" w14:textId="7C01FB73" w:rsidR="006631B3" w:rsidRDefault="001412DF" w:rsidP="00B27511">
      <w:pPr>
        <w:spacing w:line="360" w:lineRule="auto"/>
        <w:jc w:val="both"/>
      </w:pPr>
      <w:r>
        <w:rPr>
          <w:b/>
        </w:rPr>
        <w:t>4-</w:t>
      </w:r>
      <w:r w:rsidR="001C13BA">
        <w:t>Çevrimiçi</w:t>
      </w:r>
      <w:r w:rsidR="001C13BA" w:rsidRPr="001C13BA">
        <w:t xml:space="preserve"> </w:t>
      </w:r>
      <w:r w:rsidR="000A066C">
        <w:t xml:space="preserve">olarak </w:t>
      </w:r>
      <w:r w:rsidR="001C13BA" w:rsidRPr="001C13BA">
        <w:t>yapılacak kursun ID numarası ve şifresi, kursiyerlerin telefonlarına kısa mesaj ile gönderilecektir.</w:t>
      </w:r>
    </w:p>
    <w:p w14:paraId="17402273" w14:textId="77777777" w:rsidR="003372B5" w:rsidRDefault="003372B5" w:rsidP="00B27511">
      <w:pPr>
        <w:spacing w:line="360" w:lineRule="auto"/>
        <w:jc w:val="both"/>
      </w:pPr>
    </w:p>
    <w:p w14:paraId="127648F5" w14:textId="77777777" w:rsidR="00B27511" w:rsidRDefault="006631B3" w:rsidP="006631B3">
      <w:r>
        <w:t xml:space="preserve">Detaylı Bilgi İçin: </w:t>
      </w:r>
    </w:p>
    <w:p w14:paraId="5ED994CD" w14:textId="77777777" w:rsidR="006631B3" w:rsidRDefault="006631B3" w:rsidP="00391A9B">
      <w:r>
        <w:t>Mehmet ÖZTÜRK</w:t>
      </w:r>
      <w:r w:rsidR="001412DF">
        <w:t>-</w:t>
      </w:r>
      <w:r>
        <w:t>MHK Üyesi</w:t>
      </w:r>
      <w:r w:rsidR="00B27511">
        <w:t xml:space="preserve"> (0 536 330 79 30)</w:t>
      </w:r>
    </w:p>
    <w:p w14:paraId="5C2E6658" w14:textId="77777777" w:rsidR="00B27511" w:rsidRPr="001C13BA" w:rsidRDefault="00B27511" w:rsidP="00391A9B">
      <w:r>
        <w:t>Anıbal YAZICI- MHK Üyesi (0 536 363 47 31)</w:t>
      </w:r>
    </w:p>
    <w:sectPr w:rsidR="00B27511" w:rsidRPr="001C13BA" w:rsidSect="00713B22">
      <w:headerReference w:type="default" r:id="rId7"/>
      <w:footerReference w:type="default" r:id="rId8"/>
      <w:pgSz w:w="11906" w:h="16838"/>
      <w:pgMar w:top="2127" w:right="991" w:bottom="0" w:left="1134" w:header="426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9850" w14:textId="77777777" w:rsidR="00842D3F" w:rsidRDefault="00842D3F" w:rsidP="00713B22">
      <w:r>
        <w:separator/>
      </w:r>
    </w:p>
  </w:endnote>
  <w:endnote w:type="continuationSeparator" w:id="0">
    <w:p w14:paraId="6EF7F8A8" w14:textId="77777777" w:rsidR="00842D3F" w:rsidRDefault="00842D3F" w:rsidP="007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E341" w14:textId="77777777" w:rsidR="00713B22" w:rsidRDefault="00713B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  <w:p w14:paraId="2503F295" w14:textId="77777777" w:rsidR="00713B22" w:rsidRDefault="00EB6BD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EF94D33" wp14:editId="2D13781E">
          <wp:extent cx="7709197" cy="66833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8F49" w14:textId="77777777" w:rsidR="00842D3F" w:rsidRDefault="00842D3F" w:rsidP="00713B22">
      <w:r>
        <w:separator/>
      </w:r>
    </w:p>
  </w:footnote>
  <w:footnote w:type="continuationSeparator" w:id="0">
    <w:p w14:paraId="191690B7" w14:textId="77777777" w:rsidR="00842D3F" w:rsidRDefault="00842D3F" w:rsidP="0071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3BB3" w14:textId="77777777" w:rsidR="00713B22" w:rsidRDefault="00EB6BD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632"/>
      </w:tabs>
      <w:ind w:right="-851" w:hanging="851"/>
      <w:rPr>
        <w:color w:val="000000"/>
      </w:rPr>
    </w:pPr>
    <w:r>
      <w:rPr>
        <w:noProof/>
        <w:color w:val="000000"/>
      </w:rPr>
      <w:drawing>
        <wp:inline distT="0" distB="0" distL="0" distR="0" wp14:anchorId="49439870" wp14:editId="413BD223">
          <wp:extent cx="7269883" cy="9351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BEC"/>
    <w:multiLevelType w:val="multilevel"/>
    <w:tmpl w:val="1A18654E"/>
    <w:lvl w:ilvl="0">
      <w:start w:val="1"/>
      <w:numFmt w:val="decimal"/>
      <w:lvlText w:val="%1."/>
      <w:lvlJc w:val="left"/>
      <w:pPr>
        <w:ind w:left="233" w:hanging="231"/>
      </w:pPr>
      <w:rPr>
        <w:b/>
      </w:rPr>
    </w:lvl>
    <w:lvl w:ilvl="1">
      <w:start w:val="1"/>
      <w:numFmt w:val="bullet"/>
      <w:lvlText w:val="•"/>
      <w:lvlJc w:val="left"/>
      <w:pPr>
        <w:ind w:left="1083" w:hanging="145"/>
      </w:pPr>
      <w:rPr>
        <w:rFonts w:ascii="Arial" w:eastAsia="Arial" w:hAnsi="Arial" w:cs="Arial"/>
        <w:sz w:val="23"/>
        <w:szCs w:val="23"/>
      </w:rPr>
    </w:lvl>
    <w:lvl w:ilvl="2">
      <w:start w:val="1"/>
      <w:numFmt w:val="bullet"/>
      <w:lvlText w:val="•"/>
      <w:lvlJc w:val="left"/>
      <w:pPr>
        <w:ind w:left="2153" w:hanging="145"/>
      </w:pPr>
    </w:lvl>
    <w:lvl w:ilvl="3">
      <w:start w:val="1"/>
      <w:numFmt w:val="bullet"/>
      <w:lvlText w:val="•"/>
      <w:lvlJc w:val="left"/>
      <w:pPr>
        <w:ind w:left="3227" w:hanging="145"/>
      </w:pPr>
    </w:lvl>
    <w:lvl w:ilvl="4">
      <w:start w:val="1"/>
      <w:numFmt w:val="bullet"/>
      <w:lvlText w:val="•"/>
      <w:lvlJc w:val="left"/>
      <w:pPr>
        <w:ind w:left="4301" w:hanging="145"/>
      </w:pPr>
    </w:lvl>
    <w:lvl w:ilvl="5">
      <w:start w:val="1"/>
      <w:numFmt w:val="bullet"/>
      <w:lvlText w:val="•"/>
      <w:lvlJc w:val="left"/>
      <w:pPr>
        <w:ind w:left="5375" w:hanging="145"/>
      </w:pPr>
    </w:lvl>
    <w:lvl w:ilvl="6">
      <w:start w:val="1"/>
      <w:numFmt w:val="bullet"/>
      <w:lvlText w:val="•"/>
      <w:lvlJc w:val="left"/>
      <w:pPr>
        <w:ind w:left="6448" w:hanging="145"/>
      </w:pPr>
    </w:lvl>
    <w:lvl w:ilvl="7">
      <w:start w:val="1"/>
      <w:numFmt w:val="bullet"/>
      <w:lvlText w:val="•"/>
      <w:lvlJc w:val="left"/>
      <w:pPr>
        <w:ind w:left="7522" w:hanging="145"/>
      </w:pPr>
    </w:lvl>
    <w:lvl w:ilvl="8">
      <w:start w:val="1"/>
      <w:numFmt w:val="bullet"/>
      <w:lvlText w:val="•"/>
      <w:lvlJc w:val="left"/>
      <w:pPr>
        <w:ind w:left="8596" w:hanging="145"/>
      </w:pPr>
    </w:lvl>
  </w:abstractNum>
  <w:num w:numId="1" w16cid:durableId="103723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22"/>
    <w:rsid w:val="000736EF"/>
    <w:rsid w:val="00084883"/>
    <w:rsid w:val="00091124"/>
    <w:rsid w:val="00093960"/>
    <w:rsid w:val="00097B39"/>
    <w:rsid w:val="000A066C"/>
    <w:rsid w:val="000B6AB9"/>
    <w:rsid w:val="001368BB"/>
    <w:rsid w:val="001412DF"/>
    <w:rsid w:val="00184B16"/>
    <w:rsid w:val="00191BA6"/>
    <w:rsid w:val="001C13BA"/>
    <w:rsid w:val="002B03DD"/>
    <w:rsid w:val="0032040E"/>
    <w:rsid w:val="003372B5"/>
    <w:rsid w:val="00340124"/>
    <w:rsid w:val="00350587"/>
    <w:rsid w:val="00380C76"/>
    <w:rsid w:val="00391A9B"/>
    <w:rsid w:val="00397C60"/>
    <w:rsid w:val="003B0C16"/>
    <w:rsid w:val="003F3AF1"/>
    <w:rsid w:val="0042784E"/>
    <w:rsid w:val="00493DC8"/>
    <w:rsid w:val="004A5936"/>
    <w:rsid w:val="005448A8"/>
    <w:rsid w:val="00596463"/>
    <w:rsid w:val="005B63D9"/>
    <w:rsid w:val="005E1915"/>
    <w:rsid w:val="006631B3"/>
    <w:rsid w:val="006B5A46"/>
    <w:rsid w:val="006D4E4F"/>
    <w:rsid w:val="006F376F"/>
    <w:rsid w:val="006F5F51"/>
    <w:rsid w:val="007135C2"/>
    <w:rsid w:val="00713B22"/>
    <w:rsid w:val="00760F29"/>
    <w:rsid w:val="007704C2"/>
    <w:rsid w:val="007739FE"/>
    <w:rsid w:val="00783F34"/>
    <w:rsid w:val="00834E30"/>
    <w:rsid w:val="00842D3F"/>
    <w:rsid w:val="00845CF4"/>
    <w:rsid w:val="0086416B"/>
    <w:rsid w:val="00877D0E"/>
    <w:rsid w:val="008B5EFE"/>
    <w:rsid w:val="008E45AF"/>
    <w:rsid w:val="0093382C"/>
    <w:rsid w:val="009B7D01"/>
    <w:rsid w:val="00A043F3"/>
    <w:rsid w:val="00A24CF3"/>
    <w:rsid w:val="00A62CB0"/>
    <w:rsid w:val="00A839D1"/>
    <w:rsid w:val="00B27511"/>
    <w:rsid w:val="00B54AAC"/>
    <w:rsid w:val="00B64FF6"/>
    <w:rsid w:val="00BA2A07"/>
    <w:rsid w:val="00C515B3"/>
    <w:rsid w:val="00C53145"/>
    <w:rsid w:val="00CC735C"/>
    <w:rsid w:val="00D04673"/>
    <w:rsid w:val="00D50B00"/>
    <w:rsid w:val="00D77F94"/>
    <w:rsid w:val="00DA7AC0"/>
    <w:rsid w:val="00DB7028"/>
    <w:rsid w:val="00EB6BDF"/>
    <w:rsid w:val="00EF56A8"/>
    <w:rsid w:val="00F02E61"/>
    <w:rsid w:val="00F230C4"/>
    <w:rsid w:val="00F36B00"/>
    <w:rsid w:val="00F742D0"/>
    <w:rsid w:val="00F9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CE96"/>
  <w15:docId w15:val="{9C782A2B-2003-49A0-9E42-9FBC73B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07"/>
  </w:style>
  <w:style w:type="paragraph" w:styleId="Balk1">
    <w:name w:val="heading 1"/>
    <w:basedOn w:val="Normal1"/>
    <w:next w:val="Normal1"/>
    <w:rsid w:val="00713B22"/>
    <w:pPr>
      <w:keepNext/>
      <w:pBdr>
        <w:top w:val="nil"/>
        <w:left w:val="nil"/>
        <w:bottom w:val="nil"/>
        <w:right w:val="nil"/>
        <w:between w:val="nil"/>
      </w:pBdr>
      <w:ind w:right="-648"/>
      <w:outlineLvl w:val="0"/>
    </w:pPr>
    <w:rPr>
      <w:rFonts w:ascii="Arial Narrow" w:eastAsia="Arial Narrow" w:hAnsi="Arial Narrow" w:cs="Arial Narrow"/>
      <w:b/>
      <w:color w:val="000000"/>
      <w:sz w:val="20"/>
      <w:szCs w:val="20"/>
    </w:rPr>
  </w:style>
  <w:style w:type="paragraph" w:styleId="Balk2">
    <w:name w:val="heading 2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alk3">
    <w:name w:val="heading 3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alk4">
    <w:name w:val="heading 4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alk5">
    <w:name w:val="heading 5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alk6">
    <w:name w:val="heading 6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713B22"/>
  </w:style>
  <w:style w:type="table" w:customStyle="1" w:styleId="TableNormal">
    <w:name w:val="Table Normal"/>
    <w:rsid w:val="00713B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1"/>
    <w:next w:val="Normal1"/>
    <w:rsid w:val="00713B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3B2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13B2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A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B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63"/>
    <w:pPr>
      <w:widowControl w:val="0"/>
    </w:pPr>
    <w:rPr>
      <w:sz w:val="22"/>
      <w:szCs w:val="22"/>
    </w:rPr>
  </w:style>
  <w:style w:type="character" w:styleId="Gl">
    <w:name w:val="Strong"/>
    <w:basedOn w:val="VarsaylanParagrafYazTipi"/>
    <w:uiPriority w:val="22"/>
    <w:qFormat/>
    <w:rsid w:val="00EF56A8"/>
    <w:rPr>
      <w:b/>
      <w:bCs/>
    </w:rPr>
  </w:style>
  <w:style w:type="character" w:styleId="Kpr">
    <w:name w:val="Hyperlink"/>
    <w:basedOn w:val="VarsaylanParagrafYazTipi"/>
    <w:uiPriority w:val="99"/>
    <w:unhideWhenUsed/>
    <w:rsid w:val="00EF56A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GÜZ DENİZ ARGAN</cp:lastModifiedBy>
  <cp:revision>46</cp:revision>
  <dcterms:created xsi:type="dcterms:W3CDTF">2021-04-13T09:22:00Z</dcterms:created>
  <dcterms:modified xsi:type="dcterms:W3CDTF">2023-11-29T17:55:00Z</dcterms:modified>
</cp:coreProperties>
</file>